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6AD2EFD9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1.4</w:t>
      </w:r>
      <w:r w:rsidR="004A2A37">
        <w:rPr>
          <w:rFonts w:cs="Arial"/>
          <w:b/>
          <w:sz w:val="28"/>
          <w:szCs w:val="28"/>
        </w:rPr>
        <w:t>.A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18000268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 xml:space="preserve">„Opracowanie połączenia klejowego sklejki/ramki </w:t>
      </w:r>
      <w:proofErr w:type="spellStart"/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 xml:space="preserve"> do płaszcza drzwi”, „Opracowanie ciepłej instalacji pakietu szybowego w ramie sklejki/ramce </w:t>
      </w:r>
      <w:proofErr w:type="spellStart"/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 xml:space="preserve">”, „Badanie właściwości konstrukcji nowego panelu drzwiowego z wypełnieniem pianą drzewną” </w:t>
      </w:r>
      <w:r w:rsidR="003E1FF0" w:rsidRPr="003E1F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3E1FF0" w:rsidRPr="003E1FF0">
        <w:rPr>
          <w:rFonts w:asciiTheme="minorHAnsi" w:hAnsiTheme="minorHAnsi" w:cstheme="minorHAnsi"/>
          <w:b/>
          <w:iCs/>
          <w:sz w:val="22"/>
          <w:szCs w:val="22"/>
        </w:rPr>
        <w:t xml:space="preserve"> „Badanie właściwości konstrukcji nowego panelu drzwiowego z poszyciem ze sklejki wodoodpornej (sztywność, wytrzymałość, antywłamaniowość, akustyka)”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6F3E4A16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826811">
        <w:rPr>
          <w:rFonts w:asciiTheme="minorHAnsi" w:hAnsiTheme="minorHAnsi" w:cstheme="minorHAnsi"/>
          <w:b/>
          <w:iCs/>
          <w:sz w:val="22"/>
          <w:szCs w:val="22"/>
        </w:rPr>
        <w:t>1.4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>.A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776ADEB2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826811">
        <w:rPr>
          <w:rFonts w:cstheme="minorHAnsi"/>
          <w:b/>
          <w:iCs/>
        </w:rPr>
        <w:t>1.4</w:t>
      </w:r>
      <w:r w:rsidR="004A2A37">
        <w:rPr>
          <w:rFonts w:cstheme="minorHAnsi"/>
          <w:b/>
          <w:iCs/>
        </w:rPr>
        <w:t>.A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4A2A37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</w:t>
      </w:r>
      <w:r w:rsidRPr="00FE051C">
        <w:rPr>
          <w:rFonts w:eastAsia="Arial" w:cstheme="minorHAnsi"/>
          <w:lang w:eastAsia="he-IL" w:bidi="he-IL"/>
        </w:rPr>
        <w:lastRenderedPageBreak/>
        <w:t>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201E51B" w14:textId="27D6B5D9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1.4</w:t>
      </w:r>
      <w:r w:rsidR="004A2A37">
        <w:rPr>
          <w:rFonts w:cs="Arial"/>
          <w:b/>
          <w:sz w:val="28"/>
          <w:szCs w:val="28"/>
        </w:rPr>
        <w:t>.A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4A0D" w14:textId="77777777" w:rsidR="00B0411E" w:rsidRDefault="00B0411E" w:rsidP="000905D2">
      <w:pPr>
        <w:spacing w:after="0" w:line="240" w:lineRule="auto"/>
      </w:pPr>
      <w:r>
        <w:separator/>
      </w:r>
    </w:p>
  </w:endnote>
  <w:endnote w:type="continuationSeparator" w:id="0">
    <w:p w14:paraId="7C8498E1" w14:textId="77777777" w:rsidR="00B0411E" w:rsidRDefault="00B0411E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AEF35" w14:textId="77777777" w:rsidR="00B0411E" w:rsidRDefault="00B0411E" w:rsidP="000905D2">
      <w:pPr>
        <w:spacing w:after="0" w:line="240" w:lineRule="auto"/>
      </w:pPr>
      <w:r>
        <w:separator/>
      </w:r>
    </w:p>
  </w:footnote>
  <w:footnote w:type="continuationSeparator" w:id="0">
    <w:p w14:paraId="4B25427B" w14:textId="77777777" w:rsidR="00B0411E" w:rsidRDefault="00B0411E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0747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C5588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A2A37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2A2F"/>
    <w:rsid w:val="005E4C9B"/>
    <w:rsid w:val="005F051A"/>
    <w:rsid w:val="00606C71"/>
    <w:rsid w:val="00607355"/>
    <w:rsid w:val="006123F1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5D10"/>
    <w:rsid w:val="00686769"/>
    <w:rsid w:val="00686EA1"/>
    <w:rsid w:val="006A659F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26811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486B"/>
    <w:rsid w:val="00B0411E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1459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5644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11</cp:revision>
  <dcterms:created xsi:type="dcterms:W3CDTF">2026-02-03T09:20:00Z</dcterms:created>
  <dcterms:modified xsi:type="dcterms:W3CDTF">2026-03-06T08:15:00Z</dcterms:modified>
</cp:coreProperties>
</file>